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FB1B" w14:textId="77777777" w:rsidR="00574636" w:rsidRPr="00574636" w:rsidRDefault="00574636" w:rsidP="00574636">
      <w:pPr>
        <w:numPr>
          <w:ilvl w:val="1"/>
          <w:numId w:val="0"/>
        </w:numPr>
        <w:spacing w:before="240" w:after="240" w:line="276" w:lineRule="auto"/>
        <w:outlineLvl w:val="2"/>
        <w:rPr>
          <w:rFonts w:ascii="Juhl" w:eastAsia="TheSansB W4 SemiLight" w:hAnsi="Juhl" w:cs="TheSansB W4 SemiLight"/>
          <w:b/>
          <w:color w:val="5C315E"/>
          <w:sz w:val="24"/>
          <w:szCs w:val="17"/>
          <w:lang w:val="en-US"/>
        </w:rPr>
      </w:pPr>
      <w:bookmarkStart w:id="0" w:name="_Toc120028593"/>
      <w:r w:rsidRPr="00574636">
        <w:rPr>
          <w:rFonts w:ascii="Juhl" w:eastAsia="TheSansB W4 SemiLight" w:hAnsi="Juhl" w:cs="TheSansB W4 SemiLight"/>
          <w:b/>
          <w:color w:val="5C315E"/>
          <w:sz w:val="24"/>
          <w:szCs w:val="17"/>
          <w:lang w:val="en-US"/>
        </w:rPr>
        <w:t>Tool 3. File note - List of issues and outcomes from your informal counselling meeting</w:t>
      </w:r>
      <w:bookmarkEnd w:id="0"/>
      <w:r w:rsidRPr="00574636">
        <w:rPr>
          <w:rFonts w:ascii="Juhl" w:eastAsia="TheSansB W4 SemiLight" w:hAnsi="Juhl" w:cs="TheSansB W4 SemiLight"/>
          <w:b/>
          <w:color w:val="5C315E"/>
          <w:sz w:val="24"/>
          <w:szCs w:val="17"/>
          <w:lang w:val="en-US"/>
        </w:rPr>
        <w:t xml:space="preserve"> </w:t>
      </w:r>
    </w:p>
    <w:p w14:paraId="32A117CC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</w:rPr>
        <w:t>Name of service: _____________________________________________________________</w:t>
      </w:r>
    </w:p>
    <w:p w14:paraId="691AB08B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</w:rPr>
        <w:t xml:space="preserve">Employee’s Name: ____________________________ Date of informal discussion:     /      /    </w:t>
      </w:r>
    </w:p>
    <w:p w14:paraId="3FF3B09E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</w:rPr>
        <w:t>Position: ____________________________________</w:t>
      </w:r>
    </w:p>
    <w:p w14:paraId="02CB7B5D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/>
          <w:bCs/>
        </w:rPr>
      </w:pPr>
    </w:p>
    <w:p w14:paraId="534849B8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/>
          <w:bCs/>
        </w:rPr>
      </w:pPr>
      <w:r w:rsidRPr="00574636">
        <w:rPr>
          <w:rFonts w:ascii="TheSansB W5 Plain" w:eastAsia="Calibri" w:hAnsi="TheSansB W5 Plain" w:cs="Arial"/>
          <w:b/>
          <w:bCs/>
        </w:rPr>
        <w:t>Attendees:</w:t>
      </w:r>
    </w:p>
    <w:p w14:paraId="1740F4C3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</w:rPr>
        <w:t>Name: _____________________________Position: _________________________________</w:t>
      </w:r>
    </w:p>
    <w:p w14:paraId="31FA89F3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</w:rPr>
        <w:t>Name:</w:t>
      </w:r>
      <w:r w:rsidRPr="00574636">
        <w:rPr>
          <w:rFonts w:ascii="TheSansB W5 Plain" w:eastAsia="Calibri" w:hAnsi="TheSansB W5 Plain" w:cs="Arial"/>
          <w:sz w:val="22"/>
        </w:rPr>
        <w:t xml:space="preserve"> </w:t>
      </w:r>
      <w:r w:rsidRPr="00574636">
        <w:rPr>
          <w:rFonts w:ascii="TheSansB W5 Plain" w:eastAsia="Calibri" w:hAnsi="TheSansB W5 Plain" w:cs="Arial"/>
          <w:bCs/>
        </w:rPr>
        <w:t>_____________________________Position: _________________________________</w:t>
      </w:r>
    </w:p>
    <w:p w14:paraId="738AF016" w14:textId="77777777" w:rsidR="00574636" w:rsidRPr="00574636" w:rsidRDefault="00574636" w:rsidP="00574636">
      <w:pPr>
        <w:spacing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</w:rPr>
        <w:t>Name:</w:t>
      </w:r>
      <w:r w:rsidRPr="00574636">
        <w:rPr>
          <w:rFonts w:ascii="TheSansB W5 Plain" w:eastAsia="Calibri" w:hAnsi="TheSansB W5 Plain" w:cs="Arial"/>
          <w:sz w:val="22"/>
        </w:rPr>
        <w:t xml:space="preserve"> </w:t>
      </w:r>
      <w:r w:rsidRPr="00574636">
        <w:rPr>
          <w:rFonts w:ascii="TheSansB W5 Plain" w:eastAsia="Calibri" w:hAnsi="TheSansB W5 Plain" w:cs="Arial"/>
          <w:bCs/>
        </w:rPr>
        <w:t>_____________________________Position: _________________________________</w:t>
      </w:r>
    </w:p>
    <w:p w14:paraId="342980C4" w14:textId="77777777" w:rsidR="00574636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0AEA" wp14:editId="2FDC88A7">
                <wp:simplePos x="0" y="0"/>
                <wp:positionH relativeFrom="column">
                  <wp:posOffset>-19050</wp:posOffset>
                </wp:positionH>
                <wp:positionV relativeFrom="paragraph">
                  <wp:posOffset>281305</wp:posOffset>
                </wp:positionV>
                <wp:extent cx="9324975" cy="1752600"/>
                <wp:effectExtent l="0" t="0" r="28575" b="19050"/>
                <wp:wrapNone/>
                <wp:docPr id="901" name="Text Box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497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C315E"/>
                          </a:solidFill>
                        </a:ln>
                      </wps:spPr>
                      <wps:txbx>
                        <w:txbxContent>
                          <w:p w14:paraId="341AD32B" w14:textId="77777777" w:rsidR="00574636" w:rsidRPr="00574636" w:rsidRDefault="00574636" w:rsidP="0057463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5C315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10AEA" id="_x0000_t202" coordsize="21600,21600" o:spt="202" path="m,l,21600r21600,l21600,xe">
                <v:stroke joinstyle="miter"/>
                <v:path gradientshapeok="t" o:connecttype="rect"/>
              </v:shapetype>
              <v:shape id="Text Box 901" o:spid="_x0000_s1026" type="#_x0000_t202" style="position:absolute;margin-left:-1.5pt;margin-top:22.15pt;width:734.25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" fillcolor="window" strokecolor="#5c315e" strokeweight=".5pt">
                <v:textbox>
                  <w:txbxContent>
                    <w:p w14:paraId="341AD32B" w14:textId="77777777" w:rsidR="00574636" w:rsidRPr="00574636" w:rsidRDefault="00574636" w:rsidP="00574636">
                      <w:pPr>
                        <w:rPr>
                          <w14:textOutline w14:w="9525" w14:cap="rnd" w14:cmpd="sng" w14:algn="ctr">
                            <w14:solidFill>
                              <w14:srgbClr w14:val="5C315E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636">
        <w:rPr>
          <w:rFonts w:ascii="TheSansB W5 Plain" w:eastAsia="Calibri" w:hAnsi="TheSansB W5 Plain" w:cs="Arial"/>
          <w:bCs/>
        </w:rPr>
        <w:t>Meeting Notes</w:t>
      </w:r>
    </w:p>
    <w:p w14:paraId="373DB3F3" w14:textId="77777777" w:rsidR="00574636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</w:p>
    <w:p w14:paraId="552D3576" w14:textId="77777777" w:rsidR="00574636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</w:p>
    <w:p w14:paraId="4268D4F2" w14:textId="77777777" w:rsidR="00574636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</w:p>
    <w:p w14:paraId="4ABE2307" w14:textId="77777777" w:rsidR="00574636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</w:p>
    <w:p w14:paraId="7B529895" w14:textId="77777777" w:rsidR="00574636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</w:p>
    <w:p w14:paraId="2AB4928D" w14:textId="77777777" w:rsidR="00574636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</w:p>
    <w:p w14:paraId="6C66FFF7" w14:textId="77777777" w:rsidR="00574636" w:rsidRPr="00574636" w:rsidRDefault="00574636" w:rsidP="00574636">
      <w:pPr>
        <w:spacing w:before="240" w:line="276" w:lineRule="auto"/>
        <w:outlineLvl w:val="3"/>
        <w:rPr>
          <w:rFonts w:ascii="TheSansB W5 Plain" w:eastAsia="Calibri" w:hAnsi="TheSansB W5 Plain" w:cs="Arial"/>
          <w:b/>
          <w:bCs/>
          <w:noProof/>
        </w:rPr>
      </w:pPr>
      <w:r w:rsidRPr="00574636">
        <w:rPr>
          <w:rFonts w:ascii="TheSansB W5 Plain" w:eastAsia="Calibri" w:hAnsi="TheSansB W5 Plain" w:cs="Arial"/>
          <w:b/>
          <w:bCs/>
          <w:noProof/>
        </w:rPr>
        <w:t>Follow up actions (if required):</w:t>
      </w:r>
    </w:p>
    <w:p w14:paraId="46769147" w14:textId="77777777" w:rsidR="00574636" w:rsidRPr="00574636" w:rsidRDefault="00574636" w:rsidP="00574636">
      <w:pPr>
        <w:numPr>
          <w:ilvl w:val="0"/>
          <w:numId w:val="17"/>
        </w:numPr>
        <w:spacing w:after="0" w:line="276" w:lineRule="auto"/>
        <w:rPr>
          <w:rFonts w:ascii="TheSansB W5 Plain" w:eastAsia="Calibri" w:hAnsi="TheSansB W5 Plain" w:cs="Arial"/>
          <w:bCs/>
        </w:rPr>
      </w:pPr>
    </w:p>
    <w:p w14:paraId="4DB03605" w14:textId="77777777" w:rsidR="00574636" w:rsidRPr="00574636" w:rsidRDefault="00574636" w:rsidP="00574636">
      <w:pPr>
        <w:numPr>
          <w:ilvl w:val="0"/>
          <w:numId w:val="17"/>
        </w:numPr>
        <w:spacing w:after="0" w:line="276" w:lineRule="auto"/>
        <w:rPr>
          <w:rFonts w:ascii="TheSansB W5 Plain" w:eastAsia="Calibri" w:hAnsi="TheSansB W5 Plain" w:cs="Arial"/>
          <w:bCs/>
        </w:rPr>
      </w:pPr>
    </w:p>
    <w:p w14:paraId="7C1546DD" w14:textId="77777777" w:rsidR="00574636" w:rsidRPr="00574636" w:rsidRDefault="00574636" w:rsidP="00574636">
      <w:pPr>
        <w:numPr>
          <w:ilvl w:val="0"/>
          <w:numId w:val="17"/>
        </w:numPr>
        <w:spacing w:after="0" w:line="276" w:lineRule="auto"/>
        <w:rPr>
          <w:rFonts w:ascii="TheSansB W5 Plain" w:eastAsia="Calibri" w:hAnsi="TheSansB W5 Plain" w:cs="Arial"/>
          <w:bCs/>
        </w:rPr>
      </w:pPr>
    </w:p>
    <w:p w14:paraId="574C7F73" w14:textId="31C6356B" w:rsidR="00574636" w:rsidRPr="00574636" w:rsidRDefault="00574636" w:rsidP="00574636">
      <w:pPr>
        <w:numPr>
          <w:ilvl w:val="0"/>
          <w:numId w:val="17"/>
        </w:numPr>
        <w:spacing w:after="0" w:line="276" w:lineRule="auto"/>
        <w:rPr>
          <w:rFonts w:ascii="TheSansB W5 Plain" w:eastAsia="Calibri" w:hAnsi="TheSansB W5 Plain" w:cs="Arial"/>
          <w:bCs/>
        </w:rPr>
      </w:pPr>
    </w:p>
    <w:p w14:paraId="548E754B" w14:textId="6A37A7D9" w:rsidR="0068470B" w:rsidRPr="00574636" w:rsidRDefault="00574636" w:rsidP="00574636">
      <w:pPr>
        <w:spacing w:before="120" w:after="0" w:line="276" w:lineRule="auto"/>
        <w:rPr>
          <w:rFonts w:ascii="TheSansB W5 Plain" w:eastAsia="Calibri" w:hAnsi="TheSansB W5 Plain" w:cs="Arial"/>
          <w:bCs/>
        </w:rPr>
      </w:pPr>
      <w:r w:rsidRPr="00574636">
        <w:rPr>
          <w:rFonts w:ascii="TheSansB W5 Plain" w:eastAsia="Calibri" w:hAnsi="TheSansB W5 Plain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39BF" wp14:editId="45B274CD">
                <wp:simplePos x="0" y="0"/>
                <wp:positionH relativeFrom="column">
                  <wp:posOffset>-24765</wp:posOffset>
                </wp:positionH>
                <wp:positionV relativeFrom="paragraph">
                  <wp:posOffset>73025</wp:posOffset>
                </wp:positionV>
                <wp:extent cx="9355455" cy="266700"/>
                <wp:effectExtent l="0" t="0" r="17145" b="19050"/>
                <wp:wrapNone/>
                <wp:docPr id="903" name="Text Box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4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C315E"/>
                          </a:solidFill>
                        </a:ln>
                      </wps:spPr>
                      <wps:txbx>
                        <w:txbxContent>
                          <w:p w14:paraId="6F64A9B4" w14:textId="77777777" w:rsidR="00574636" w:rsidRPr="0027028B" w:rsidRDefault="00574636" w:rsidP="00574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 xml:space="preserve">Employee acknowledgment: </w:t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  <w:t>Signed:</w:t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  <w:t xml:space="preserve">Date: </w:t>
                            </w:r>
                            <w:r w:rsidRPr="00574636">
                              <w:rPr>
                                <w:color w:val="767171"/>
                                <w:sz w:val="20"/>
                                <w:szCs w:val="20"/>
                              </w:rPr>
                              <w:tab/>
                              <w:t>/       /</w:t>
                            </w:r>
                          </w:p>
                          <w:p w14:paraId="03CF59E0" w14:textId="77777777" w:rsidR="00574636" w:rsidRPr="0027028B" w:rsidRDefault="00574636" w:rsidP="00574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028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7028B">
                              <w:rPr>
                                <w:sz w:val="20"/>
                                <w:szCs w:val="20"/>
                              </w:rPr>
                              <w:tab/>
                              <w:t>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339BF" id="Text Box 903" o:spid="_x0000_s1027" type="#_x0000_t202" style="position:absolute;margin-left:-1.95pt;margin-top:5.75pt;width:736.6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" fillcolor="window" strokecolor="#5c315e" strokeweight=".5pt">
                <v:textbox>
                  <w:txbxContent>
                    <w:p w14:paraId="6F64A9B4" w14:textId="77777777" w:rsidR="00574636" w:rsidRPr="0027028B" w:rsidRDefault="00574636" w:rsidP="00574636">
                      <w:pPr>
                        <w:rPr>
                          <w:sz w:val="20"/>
                          <w:szCs w:val="20"/>
                        </w:rPr>
                      </w:pP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 xml:space="preserve">Employee acknowledgment: </w:t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  <w:t>Signed:</w:t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  <w:t xml:space="preserve">Date: </w:t>
                      </w:r>
                      <w:r w:rsidRPr="00574636">
                        <w:rPr>
                          <w:color w:val="767171"/>
                          <w:sz w:val="20"/>
                          <w:szCs w:val="20"/>
                        </w:rPr>
                        <w:tab/>
                        <w:t>/       /</w:t>
                      </w:r>
                    </w:p>
                    <w:p w14:paraId="03CF59E0" w14:textId="77777777" w:rsidR="00574636" w:rsidRPr="0027028B" w:rsidRDefault="00574636" w:rsidP="00574636">
                      <w:pPr>
                        <w:rPr>
                          <w:sz w:val="20"/>
                          <w:szCs w:val="20"/>
                        </w:rPr>
                      </w:pPr>
                      <w:r w:rsidRPr="0027028B">
                        <w:rPr>
                          <w:sz w:val="20"/>
                          <w:szCs w:val="20"/>
                        </w:rPr>
                        <w:t>:</w:t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</w:r>
                      <w:r w:rsidRPr="0027028B">
                        <w:rPr>
                          <w:sz w:val="20"/>
                          <w:szCs w:val="20"/>
                        </w:rPr>
                        <w:tab/>
                        <w:t>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70B" w:rsidRPr="00574636" w:rsidSect="0057463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99FF" w14:textId="77777777" w:rsidR="00292678" w:rsidRDefault="00292678" w:rsidP="00574636">
      <w:pPr>
        <w:spacing w:after="0" w:line="240" w:lineRule="auto"/>
      </w:pPr>
      <w:r>
        <w:separator/>
      </w:r>
    </w:p>
  </w:endnote>
  <w:endnote w:type="continuationSeparator" w:id="0">
    <w:p w14:paraId="3E4699F0" w14:textId="77777777" w:rsidR="00292678" w:rsidRDefault="00292678" w:rsidP="0057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B W5 Plain">
    <w:panose1 w:val="020B05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Juhl Bold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4 SemiLight">
    <w:altName w:val="Calibri"/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2826" w14:textId="1E4C8B46" w:rsidR="00574636" w:rsidRDefault="00574636">
    <w:pPr>
      <w:pStyle w:val="Footer"/>
    </w:pPr>
    <w:r>
      <w:rPr>
        <w:noProof/>
      </w:rPr>
      <w:t>Managing Performance Related Concerns (MPRC) Resource</w:t>
    </w:r>
    <w:r w:rsidRPr="00574636">
      <w:rPr>
        <w:rFonts w:ascii="TheSansB W5 Plain" w:eastAsia="Calibri" w:hAnsi="TheSansB W5 Plain" w:cs="Arial"/>
        <w:noProof/>
        <w:sz w:val="22"/>
      </w:rPr>
      <w:t xml:space="preserve"> </w:t>
    </w:r>
    <w:r w:rsidRPr="00574636">
      <w:rPr>
        <w:rFonts w:ascii="TheSansB W5 Plain" w:eastAsia="Calibri" w:hAnsi="TheSansB W5 Plain" w:cs="Arial"/>
        <w:noProof/>
        <w:sz w:val="22"/>
      </w:rPr>
      <w:drawing>
        <wp:anchor distT="0" distB="0" distL="114300" distR="114300" simplePos="0" relativeHeight="251662336" behindDoc="1" locked="0" layoutInCell="1" allowOverlap="1" wp14:anchorId="0C2571B3" wp14:editId="33C915A9">
          <wp:simplePos x="0" y="0"/>
          <wp:positionH relativeFrom="column">
            <wp:posOffset>-871855</wp:posOffset>
          </wp:positionH>
          <wp:positionV relativeFrom="paragraph">
            <wp:posOffset>-243516</wp:posOffset>
          </wp:positionV>
          <wp:extent cx="10339705" cy="71310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97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DED2" w14:textId="77777777" w:rsidR="00292678" w:rsidRDefault="00292678" w:rsidP="00574636">
      <w:pPr>
        <w:spacing w:after="0" w:line="240" w:lineRule="auto"/>
      </w:pPr>
      <w:r>
        <w:separator/>
      </w:r>
    </w:p>
  </w:footnote>
  <w:footnote w:type="continuationSeparator" w:id="0">
    <w:p w14:paraId="70F2E8FF" w14:textId="77777777" w:rsidR="00292678" w:rsidRDefault="00292678" w:rsidP="0057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B6C" w14:textId="4CA7E06E" w:rsidR="00574636" w:rsidRDefault="00574636">
    <w:pPr>
      <w:pStyle w:val="Header"/>
    </w:pPr>
    <w:r w:rsidRPr="00574636">
      <w:rPr>
        <w:rFonts w:ascii="TheSansB W5 Plain" w:eastAsia="Calibri" w:hAnsi="TheSansB W5 Plain" w:cs="Arial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AC90B9" wp14:editId="702BB6A2">
              <wp:simplePos x="0" y="0"/>
              <wp:positionH relativeFrom="column">
                <wp:posOffset>-869950</wp:posOffset>
              </wp:positionH>
              <wp:positionV relativeFrom="page">
                <wp:posOffset>249290</wp:posOffset>
              </wp:positionV>
              <wp:extent cx="10060305" cy="419100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030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34E9C" w14:textId="77777777" w:rsidR="00574636" w:rsidRPr="00B5685F" w:rsidRDefault="00574636" w:rsidP="00574636">
                          <w:pPr>
                            <w:pStyle w:val="SectionHeading"/>
                          </w:pPr>
                          <w:r>
                            <w:t>sUPPORTING TEMPLATES &amp; TOOLS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C90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68.5pt;margin-top:19.65pt;width:792.1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" filled="f" stroked="f">
              <v:textbox>
                <w:txbxContent>
                  <w:p w14:paraId="49B34E9C" w14:textId="77777777" w:rsidR="00574636" w:rsidRPr="00B5685F" w:rsidRDefault="00574636" w:rsidP="00574636">
                    <w:pPr>
                      <w:pStyle w:val="SectionHeading"/>
                    </w:pPr>
                    <w:r>
                      <w:t>sUPPORTING TEMPLATES &amp; TOOLS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574636">
      <w:rPr>
        <w:rFonts w:ascii="TheSansB W5 Plain" w:eastAsia="Calibri" w:hAnsi="TheSansB W5 Plain" w:cs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C64A3" wp14:editId="3CC09A87">
              <wp:simplePos x="0" y="0"/>
              <wp:positionH relativeFrom="column">
                <wp:posOffset>-1400810</wp:posOffset>
              </wp:positionH>
              <wp:positionV relativeFrom="paragraph">
                <wp:posOffset>-288925</wp:posOffset>
              </wp:positionV>
              <wp:extent cx="10669009" cy="619125"/>
              <wp:effectExtent l="0" t="0" r="0" b="9525"/>
              <wp:wrapNone/>
              <wp:docPr id="28" name="Rectangle: Diagonal Corners Rounde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9009" cy="619125"/>
                      </a:xfrm>
                      <a:prstGeom prst="round2DiagRect">
                        <a:avLst/>
                      </a:prstGeom>
                      <a:solidFill>
                        <a:srgbClr val="16BEC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16FBE" id="Rectangle: Diagonal Corners Rounded 28" o:spid="_x0000_s1026" style="position:absolute;margin-left:-110.3pt;margin-top:-22.75pt;width:840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9009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" path="m103190,l10669009,r,l10669009,515935v,56990,-46200,103190,-103190,103190l,619125r,l,103190c,46200,46200,,103190,xe" fillcolor="#16becf" stroked="f" strokeweight="1pt">
              <v:stroke joinstyle="miter"/>
              <v:path arrowok="t" o:connecttype="custom" o:connectlocs="103190,0;10669009,0;10669009,0;10669009,515935;10565819,619125;0,619125;0,619125;0,103190;103190,0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0EF2"/>
    <w:multiLevelType w:val="multilevel"/>
    <w:tmpl w:val="D6DAE8A8"/>
    <w:numStyleLink w:val="TableAttachment"/>
  </w:abstractNum>
  <w:abstractNum w:abstractNumId="3" w15:restartNumberingAfterBreak="0">
    <w:nsid w:val="672A7139"/>
    <w:multiLevelType w:val="hybridMultilevel"/>
    <w:tmpl w:val="A4282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9189">
    <w:abstractNumId w:val="0"/>
  </w:num>
  <w:num w:numId="2" w16cid:durableId="413940064">
    <w:abstractNumId w:val="0"/>
  </w:num>
  <w:num w:numId="3" w16cid:durableId="2009097041">
    <w:abstractNumId w:val="0"/>
  </w:num>
  <w:num w:numId="4" w16cid:durableId="1183086775">
    <w:abstractNumId w:val="0"/>
  </w:num>
  <w:num w:numId="5" w16cid:durableId="1755394566">
    <w:abstractNumId w:val="1"/>
  </w:num>
  <w:num w:numId="6" w16cid:durableId="1739472345">
    <w:abstractNumId w:val="2"/>
  </w:num>
  <w:num w:numId="7" w16cid:durableId="1994721033">
    <w:abstractNumId w:val="2"/>
  </w:num>
  <w:num w:numId="8" w16cid:durableId="758906886">
    <w:abstractNumId w:val="2"/>
  </w:num>
  <w:num w:numId="9" w16cid:durableId="1908493747">
    <w:abstractNumId w:val="0"/>
  </w:num>
  <w:num w:numId="10" w16cid:durableId="1127159438">
    <w:abstractNumId w:val="0"/>
  </w:num>
  <w:num w:numId="11" w16cid:durableId="2133556152">
    <w:abstractNumId w:val="0"/>
  </w:num>
  <w:num w:numId="12" w16cid:durableId="1910075880">
    <w:abstractNumId w:val="0"/>
  </w:num>
  <w:num w:numId="13" w16cid:durableId="378819524">
    <w:abstractNumId w:val="1"/>
  </w:num>
  <w:num w:numId="14" w16cid:durableId="1009021430">
    <w:abstractNumId w:val="2"/>
  </w:num>
  <w:num w:numId="15" w16cid:durableId="1260062809">
    <w:abstractNumId w:val="2"/>
  </w:num>
  <w:num w:numId="16" w16cid:durableId="1475366371">
    <w:abstractNumId w:val="2"/>
  </w:num>
  <w:num w:numId="17" w16cid:durableId="81881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36"/>
    <w:rsid w:val="00292678"/>
    <w:rsid w:val="00574636"/>
    <w:rsid w:val="0068470B"/>
    <w:rsid w:val="00762C5B"/>
    <w:rsid w:val="00E42A45"/>
    <w:rsid w:val="00E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6D534"/>
  <w15:chartTrackingRefBased/>
  <w15:docId w15:val="{C48FE6CA-272A-417B-B34F-AD067BE0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EC36F3"/>
  </w:style>
  <w:style w:type="paragraph" w:styleId="Heading1">
    <w:name w:val="heading 1"/>
    <w:basedOn w:val="Normal"/>
    <w:next w:val="Normal"/>
    <w:link w:val="Heading1Char"/>
    <w:uiPriority w:val="9"/>
    <w:qFormat/>
    <w:rsid w:val="00EC36F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6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6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6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6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6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6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6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6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6F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AttachmentsPolicy">
    <w:name w:val="Attachments Policy"/>
    <w:basedOn w:val="Heading1"/>
    <w:autoRedefine/>
    <w:rsid w:val="00EC36F3"/>
    <w:rPr>
      <w:color w:val="107CBF"/>
    </w:rPr>
  </w:style>
  <w:style w:type="paragraph" w:customStyle="1" w:styleId="AttachmentsAttachments">
    <w:name w:val="Attachments Attachments"/>
    <w:basedOn w:val="AttachmentsPolicy"/>
    <w:autoRedefine/>
    <w:rsid w:val="00EC36F3"/>
    <w:pPr>
      <w:spacing w:after="2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C36F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AttachmentsHeading2">
    <w:name w:val="Attachments Heading 2"/>
    <w:basedOn w:val="Heading2"/>
    <w:next w:val="Normal"/>
    <w:autoRedefine/>
    <w:rsid w:val="00EC36F3"/>
    <w:rPr>
      <w:caps/>
    </w:rPr>
  </w:style>
  <w:style w:type="paragraph" w:customStyle="1" w:styleId="Authorisation">
    <w:name w:val="Authorisation"/>
    <w:basedOn w:val="Heading1"/>
    <w:autoRedefine/>
    <w:rsid w:val="00EC36F3"/>
    <w:rPr>
      <w:color w:val="808080"/>
    </w:rPr>
  </w:style>
  <w:style w:type="paragraph" w:customStyle="1" w:styleId="BackgroundandLegislation">
    <w:name w:val="Background and Legislation"/>
    <w:basedOn w:val="Heading1"/>
    <w:autoRedefine/>
    <w:rsid w:val="00EC36F3"/>
    <w:rPr>
      <w:color w:val="8496B0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F3"/>
    <w:rPr>
      <w:rFonts w:ascii="Segoe UI" w:eastAsiaTheme="minorEastAsia" w:hAnsi="Segoe UI" w:cs="Segoe UI"/>
      <w:sz w:val="18"/>
      <w:szCs w:val="18"/>
    </w:rPr>
  </w:style>
  <w:style w:type="numbering" w:customStyle="1" w:styleId="BodyList">
    <w:name w:val="Body List"/>
    <w:uiPriority w:val="99"/>
    <w:rsid w:val="00EC36F3"/>
    <w:pPr>
      <w:numPr>
        <w:numId w:val="1"/>
      </w:numPr>
    </w:pPr>
  </w:style>
  <w:style w:type="paragraph" w:customStyle="1" w:styleId="BODYTEXTELAA">
    <w:name w:val="BODY TEXT ELAA"/>
    <w:basedOn w:val="Normal"/>
    <w:link w:val="BODYTEXTELAAChar"/>
    <w:autoRedefine/>
    <w:rsid w:val="00EC36F3"/>
    <w:pPr>
      <w:ind w:left="1276"/>
    </w:pPr>
    <w:rPr>
      <w:szCs w:val="24"/>
    </w:rPr>
  </w:style>
  <w:style w:type="character" w:customStyle="1" w:styleId="BODYTEXTELAAChar">
    <w:name w:val="BODY TEXT ELAA Char"/>
    <w:basedOn w:val="DefaultParagraphFont"/>
    <w:link w:val="BODYTEXTELAA"/>
    <w:rsid w:val="00EC36F3"/>
    <w:rPr>
      <w:rFonts w:eastAsiaTheme="minorEastAsia"/>
      <w:sz w:val="21"/>
      <w:szCs w:val="24"/>
    </w:rPr>
  </w:style>
  <w:style w:type="paragraph" w:customStyle="1" w:styleId="BodyTextBullet1">
    <w:name w:val="Body Text Bullet 1"/>
    <w:basedOn w:val="BODYTEXTELAA"/>
    <w:autoRedefine/>
    <w:rsid w:val="00EC36F3"/>
    <w:pPr>
      <w:numPr>
        <w:numId w:val="12"/>
      </w:numPr>
      <w:spacing w:before="240" w:after="240"/>
      <w:contextualSpacing/>
    </w:pPr>
  </w:style>
  <w:style w:type="paragraph" w:customStyle="1" w:styleId="BodyTextBullet2">
    <w:name w:val="Body Text Bullet 2"/>
    <w:basedOn w:val="BodyTextBullet1"/>
    <w:autoRedefine/>
    <w:rsid w:val="00EC36F3"/>
    <w:pPr>
      <w:numPr>
        <w:ilvl w:val="1"/>
      </w:numPr>
    </w:pPr>
  </w:style>
  <w:style w:type="paragraph" w:customStyle="1" w:styleId="BodyTextBullet3">
    <w:name w:val="Body Text Bullet 3"/>
    <w:basedOn w:val="BodyTextBullet2"/>
    <w:autoRedefine/>
    <w:rsid w:val="00EC36F3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C3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6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6F3"/>
    <w:rPr>
      <w:rFonts w:eastAsiaTheme="minorEastAsia"/>
      <w:sz w:val="2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6F3"/>
    <w:rPr>
      <w:rFonts w:eastAsiaTheme="minorEastAsia"/>
      <w:b/>
      <w:bCs/>
      <w:sz w:val="21"/>
      <w:szCs w:val="20"/>
    </w:rPr>
  </w:style>
  <w:style w:type="paragraph" w:customStyle="1" w:styleId="Definitions">
    <w:name w:val="Definitions"/>
    <w:basedOn w:val="Heading1"/>
    <w:autoRedefine/>
    <w:rsid w:val="00EC36F3"/>
    <w:rPr>
      <w:color w:val="DCBE22"/>
    </w:rPr>
  </w:style>
  <w:style w:type="paragraph" w:customStyle="1" w:styleId="Disclaimer">
    <w:name w:val="Disclaimer"/>
    <w:basedOn w:val="Normal"/>
    <w:link w:val="DisclaimerChar"/>
    <w:semiHidden/>
    <w:rsid w:val="00EC36F3"/>
    <w:pPr>
      <w:jc w:val="both"/>
    </w:pPr>
    <w:rPr>
      <w:b/>
    </w:rPr>
  </w:style>
  <w:style w:type="character" w:customStyle="1" w:styleId="DisclaimerChar">
    <w:name w:val="Disclaimer Char"/>
    <w:basedOn w:val="DefaultParagraphFont"/>
    <w:link w:val="Disclaimer"/>
    <w:semiHidden/>
    <w:rsid w:val="00EC36F3"/>
    <w:rPr>
      <w:rFonts w:eastAsiaTheme="minorEastAsia"/>
      <w:b/>
      <w:sz w:val="21"/>
      <w:szCs w:val="21"/>
    </w:rPr>
  </w:style>
  <w:style w:type="paragraph" w:customStyle="1" w:styleId="DisclaimerText">
    <w:name w:val="Disclaimer Text"/>
    <w:basedOn w:val="BODYTEXTELAA"/>
    <w:link w:val="DisclaimerTextChar"/>
    <w:autoRedefine/>
    <w:semiHidden/>
    <w:rsid w:val="00EC36F3"/>
    <w:pPr>
      <w:ind w:left="426" w:right="848"/>
    </w:pPr>
    <w:rPr>
      <w:rFonts w:ascii="TheSansB W5 Plain" w:hAnsi="TheSansB W5 Plain"/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EC36F3"/>
    <w:rPr>
      <w:rFonts w:ascii="TheSansB W5 Plain" w:eastAsiaTheme="minorEastAsia" w:hAnsi="TheSansB W5 Plain"/>
      <w:b/>
      <w:sz w:val="21"/>
      <w:szCs w:val="24"/>
    </w:rPr>
  </w:style>
  <w:style w:type="paragraph" w:customStyle="1" w:styleId="DisclaimerAttachments">
    <w:name w:val="Disclaimer Attachments"/>
    <w:basedOn w:val="DisclaimerText"/>
    <w:autoRedefine/>
    <w:semiHidden/>
    <w:rsid w:val="00EC36F3"/>
    <w:pPr>
      <w:ind w:left="0"/>
    </w:pPr>
  </w:style>
  <w:style w:type="paragraph" w:customStyle="1" w:styleId="Disclaimervolunteersstudents">
    <w:name w:val="Disclaimer volunteers students"/>
    <w:basedOn w:val="DisclaimerText"/>
    <w:autoRedefine/>
    <w:rsid w:val="00EC36F3"/>
    <w:pPr>
      <w:ind w:left="2160"/>
      <w:jc w:val="both"/>
    </w:pPr>
  </w:style>
  <w:style w:type="paragraph" w:customStyle="1" w:styleId="Evaluation">
    <w:name w:val="Evaluation"/>
    <w:basedOn w:val="Heading1"/>
    <w:autoRedefine/>
    <w:rsid w:val="00EC36F3"/>
    <w:rPr>
      <w:color w:val="DCBE22"/>
    </w:rPr>
  </w:style>
  <w:style w:type="character" w:styleId="FollowedHyperlink">
    <w:name w:val="FollowedHyperlink"/>
    <w:basedOn w:val="DefaultParagraphFont"/>
    <w:uiPriority w:val="99"/>
    <w:semiHidden/>
    <w:unhideWhenUsed/>
    <w:rsid w:val="00EC36F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autoRedefine/>
    <w:uiPriority w:val="99"/>
    <w:unhideWhenUsed/>
    <w:rsid w:val="00EC36F3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36F3"/>
    <w:rPr>
      <w:rFonts w:eastAsiaTheme="minorEastAsia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EC36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6F3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C36F3"/>
    <w:rPr>
      <w:color w:val="00ABBE"/>
      <w:u w:val="single"/>
    </w:rPr>
  </w:style>
  <w:style w:type="paragraph" w:styleId="ListParagraph">
    <w:name w:val="List Paragraph"/>
    <w:basedOn w:val="Normal"/>
    <w:uiPriority w:val="34"/>
    <w:qFormat/>
    <w:rsid w:val="00EC36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F3"/>
    <w:rPr>
      <w:color w:val="808080"/>
    </w:rPr>
  </w:style>
  <w:style w:type="paragraph" w:customStyle="1" w:styleId="PolicyStatement">
    <w:name w:val="Policy Statement"/>
    <w:basedOn w:val="Heading1"/>
    <w:autoRedefine/>
    <w:rsid w:val="00EC36F3"/>
    <w:rPr>
      <w:color w:val="644065"/>
    </w:r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EC36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EC36F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customStyle="1" w:styleId="PolicySub-Title">
    <w:name w:val="Policy Sub-Title"/>
    <w:basedOn w:val="Title"/>
    <w:autoRedefine/>
    <w:rsid w:val="00EC36F3"/>
    <w:rPr>
      <w:color w:val="00ABBE"/>
      <w:sz w:val="20"/>
    </w:rPr>
  </w:style>
  <w:style w:type="paragraph" w:customStyle="1" w:styleId="Procedures">
    <w:name w:val="Procedures"/>
    <w:basedOn w:val="Heading1"/>
    <w:autoRedefine/>
    <w:rsid w:val="00EC36F3"/>
    <w:rPr>
      <w:color w:val="00ABBE"/>
    </w:rPr>
  </w:style>
  <w:style w:type="paragraph" w:customStyle="1" w:styleId="PURPOSE">
    <w:name w:val="PURPOSE"/>
    <w:basedOn w:val="Heading1"/>
    <w:link w:val="PURPOSEChar"/>
    <w:rsid w:val="00EC36F3"/>
  </w:style>
  <w:style w:type="character" w:customStyle="1" w:styleId="PURPOSEChar">
    <w:name w:val="PURPOSE Char"/>
    <w:basedOn w:val="Heading1Char"/>
    <w:link w:val="PURPOSE"/>
    <w:rsid w:val="00EC36F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rsid w:val="00EC36F3"/>
    <w:rPr>
      <w:rFonts w:ascii="TheSansB W6 SemiBold" w:hAnsi="TheSansB W6 SemiBold"/>
      <w:i/>
      <w:color w:val="EE4158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EC36F3"/>
    <w:rPr>
      <w:rFonts w:ascii="TheSansB W6 SemiBold" w:eastAsiaTheme="minorEastAsia" w:hAnsi="TheSansB W6 SemiBold"/>
      <w:i/>
      <w:color w:val="EE4158"/>
      <w:sz w:val="21"/>
      <w:szCs w:val="24"/>
    </w:rPr>
  </w:style>
  <w:style w:type="paragraph" w:customStyle="1" w:styleId="RegulationLaw">
    <w:name w:val="Regulation/Law"/>
    <w:basedOn w:val="RefertoSourceDefinitionsAttachment"/>
    <w:link w:val="RegulationLawChar"/>
    <w:autoRedefine/>
    <w:rsid w:val="00EC36F3"/>
    <w:rPr>
      <w:color w:val="8496B0" w:themeColor="text2" w:themeTint="99"/>
    </w:rPr>
  </w:style>
  <w:style w:type="character" w:customStyle="1" w:styleId="RegulationLawChar">
    <w:name w:val="Regulation/Law Char"/>
    <w:basedOn w:val="RefertoSourceDefinitionsAttachmentChar"/>
    <w:link w:val="RegulationLaw"/>
    <w:rsid w:val="00EC36F3"/>
    <w:rPr>
      <w:rFonts w:ascii="TheSansB W6 SemiBold" w:eastAsiaTheme="minorEastAsia" w:hAnsi="TheSansB W6 SemiBold"/>
      <w:i/>
      <w:color w:val="8496B0" w:themeColor="text2" w:themeTint="99"/>
      <w:sz w:val="21"/>
      <w:szCs w:val="24"/>
    </w:rPr>
  </w:style>
  <w:style w:type="paragraph" w:customStyle="1" w:styleId="Responsibilities">
    <w:name w:val="Responsibilities"/>
    <w:basedOn w:val="Heading1"/>
    <w:autoRedefine/>
    <w:rsid w:val="00EC36F3"/>
    <w:rPr>
      <w:color w:val="B6BD37"/>
    </w:rPr>
  </w:style>
  <w:style w:type="paragraph" w:customStyle="1" w:styleId="SourcesandRelatedPolicies">
    <w:name w:val="Sources and Related Policies"/>
    <w:basedOn w:val="Heading1"/>
    <w:autoRedefine/>
    <w:rsid w:val="00EC36F3"/>
    <w:rPr>
      <w:color w:val="F5917B"/>
    </w:rPr>
  </w:style>
  <w:style w:type="table" w:styleId="TableGrid">
    <w:name w:val="Table Grid"/>
    <w:basedOn w:val="TableNormal"/>
    <w:uiPriority w:val="59"/>
    <w:rsid w:val="00EC36F3"/>
    <w:pPr>
      <w:spacing w:after="0" w:line="240" w:lineRule="auto"/>
    </w:pPr>
    <w:rPr>
      <w:rFonts w:eastAsiaTheme="minorEastAsia"/>
    </w:r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rsid w:val="00EC36F3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numbering" w:customStyle="1" w:styleId="TableAttachment">
    <w:name w:val="Table/Attachment"/>
    <w:uiPriority w:val="99"/>
    <w:rsid w:val="00EC36F3"/>
    <w:pPr>
      <w:numPr>
        <w:numId w:val="5"/>
      </w:numPr>
    </w:pPr>
  </w:style>
  <w:style w:type="paragraph" w:customStyle="1" w:styleId="TableAttachmentTextBullet1">
    <w:name w:val="Table/Attachment Text Bullet 1"/>
    <w:basedOn w:val="Normal"/>
    <w:autoRedefine/>
    <w:rsid w:val="00EC36F3"/>
    <w:pPr>
      <w:numPr>
        <w:numId w:val="16"/>
      </w:numPr>
      <w:spacing w:before="240" w:after="240"/>
      <w:contextualSpacing/>
    </w:pPr>
  </w:style>
  <w:style w:type="paragraph" w:customStyle="1" w:styleId="TableAttachmentTextBullet2">
    <w:name w:val="Table/Attachment Text Bullet 2"/>
    <w:basedOn w:val="TableAttachmentTextBullet1"/>
    <w:autoRedefine/>
    <w:rsid w:val="00EC36F3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rsid w:val="00EC36F3"/>
    <w:pPr>
      <w:numPr>
        <w:ilvl w:val="2"/>
      </w:numPr>
    </w:pPr>
  </w:style>
  <w:style w:type="paragraph" w:customStyle="1" w:styleId="TopDiscliamer">
    <w:name w:val="Top Discliamer"/>
    <w:basedOn w:val="DisclaimerText"/>
    <w:link w:val="TopDiscliamerChar"/>
    <w:autoRedefine/>
    <w:rsid w:val="00EC36F3"/>
    <w:pPr>
      <w:ind w:left="1304" w:right="567"/>
      <w:jc w:val="both"/>
    </w:pPr>
  </w:style>
  <w:style w:type="character" w:customStyle="1" w:styleId="TopDiscliamerChar">
    <w:name w:val="Top Discliamer Char"/>
    <w:basedOn w:val="DisclaimerTextChar"/>
    <w:link w:val="TopDiscliamer"/>
    <w:rsid w:val="00EC36F3"/>
    <w:rPr>
      <w:rFonts w:ascii="TheSansB W5 Plain" w:eastAsiaTheme="minorEastAsia" w:hAnsi="TheSansB W5 Plain"/>
      <w:b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36F3"/>
    <w:rPr>
      <w:color w:val="605E5C"/>
      <w:shd w:val="clear" w:color="auto" w:fill="E1DFDD"/>
    </w:rPr>
  </w:style>
  <w:style w:type="paragraph" w:customStyle="1" w:styleId="WebsiteLink">
    <w:name w:val="Website Link"/>
    <w:basedOn w:val="BODYTEXTELAA"/>
    <w:next w:val="BODYTEXTELAA"/>
    <w:link w:val="WebsiteLinkChar"/>
    <w:autoRedefine/>
    <w:rsid w:val="00EC36F3"/>
    <w:rPr>
      <w:rFonts w:ascii="TheSansB W5 Plain" w:hAnsi="TheSansB W5 Plain"/>
      <w:color w:val="00ABBE"/>
    </w:rPr>
  </w:style>
  <w:style w:type="character" w:customStyle="1" w:styleId="WebsiteLinkChar">
    <w:name w:val="Website Link Char"/>
    <w:basedOn w:val="BODYTEXTELAAChar"/>
    <w:link w:val="WebsiteLink"/>
    <w:rsid w:val="00EC36F3"/>
    <w:rPr>
      <w:rFonts w:ascii="TheSansB W5 Plain" w:eastAsiaTheme="minorEastAsia" w:hAnsi="TheSansB W5 Plain"/>
      <w:color w:val="00ABBE"/>
      <w:sz w:val="2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6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6F3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6F3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6F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6F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6F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36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6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C36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C36F3"/>
    <w:rPr>
      <w:b/>
      <w:bCs/>
    </w:rPr>
  </w:style>
  <w:style w:type="character" w:styleId="Emphasis">
    <w:name w:val="Emphasis"/>
    <w:basedOn w:val="DefaultParagraphFont"/>
    <w:uiPriority w:val="20"/>
    <w:qFormat/>
    <w:rsid w:val="00EC36F3"/>
    <w:rPr>
      <w:i/>
      <w:iCs/>
    </w:rPr>
  </w:style>
  <w:style w:type="paragraph" w:styleId="NoSpacing">
    <w:name w:val="No Spacing"/>
    <w:uiPriority w:val="1"/>
    <w:qFormat/>
    <w:rsid w:val="00EC36F3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EC36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36F3"/>
    <w:rPr>
      <w:rFonts w:eastAsiaTheme="minorEastAsia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6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6F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C36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36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36F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C36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C36F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6F3"/>
    <w:pPr>
      <w:outlineLvl w:val="9"/>
    </w:pPr>
  </w:style>
  <w:style w:type="paragraph" w:customStyle="1" w:styleId="SectionHeading">
    <w:name w:val="Section Heading"/>
    <w:basedOn w:val="Normal"/>
    <w:link w:val="SectionHeadingChar"/>
    <w:autoRedefine/>
    <w:qFormat/>
    <w:rsid w:val="00574636"/>
    <w:pPr>
      <w:numPr>
        <w:ilvl w:val="1"/>
      </w:numPr>
      <w:spacing w:after="0" w:line="240" w:lineRule="auto"/>
      <w:ind w:left="1418"/>
      <w:jc w:val="right"/>
    </w:pPr>
    <w:rPr>
      <w:rFonts w:ascii="Juhl Bold" w:eastAsia="TheSansB W4 SemiLight" w:hAnsi="Juhl Bold" w:cs="TheSansB W4 SemiLight"/>
      <w:b/>
      <w:iCs/>
      <w:caps/>
      <w:color w:val="FFFFFF"/>
      <w:spacing w:val="20"/>
      <w:sz w:val="32"/>
      <w:szCs w:val="40"/>
      <w:lang w:val="en-US"/>
    </w:rPr>
  </w:style>
  <w:style w:type="character" w:customStyle="1" w:styleId="SectionHeadingChar">
    <w:name w:val="Section Heading Char"/>
    <w:basedOn w:val="DefaultParagraphFont"/>
    <w:link w:val="SectionHeading"/>
    <w:rsid w:val="00574636"/>
    <w:rPr>
      <w:rFonts w:ascii="Juhl Bold" w:eastAsia="TheSansB W4 SemiLight" w:hAnsi="Juhl Bold" w:cs="TheSansB W4 SemiLight"/>
      <w:b/>
      <w:iCs/>
      <w:caps/>
      <w:color w:val="FFFFFF"/>
      <w:spacing w:val="20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526</Characters>
  <Application>Microsoft Office Word</Application>
  <DocSecurity>0</DocSecurity>
  <Lines>16</Lines>
  <Paragraphs>6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Dowdle</dc:creator>
  <cp:keywords/>
  <dc:description/>
  <cp:lastModifiedBy>Loredana Dowdle</cp:lastModifiedBy>
  <cp:revision>1</cp:revision>
  <dcterms:created xsi:type="dcterms:W3CDTF">2022-11-22T23:29:00Z</dcterms:created>
  <dcterms:modified xsi:type="dcterms:W3CDTF">2022-11-22T23:31:00Z</dcterms:modified>
</cp:coreProperties>
</file>